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3F" w:rsidRDefault="009C473F">
      <w:pPr>
        <w:spacing w:line="480" w:lineRule="exact"/>
        <w:jc w:val="center"/>
        <w:rPr>
          <w:rFonts w:asciiTheme="majorEastAsia" w:eastAsiaTheme="majorEastAsia" w:hAnsiTheme="majorEastAsia"/>
          <w:sz w:val="44"/>
          <w:szCs w:val="44"/>
        </w:rPr>
      </w:pPr>
    </w:p>
    <w:p w:rsidR="00106C36" w:rsidRDefault="0076198E" w:rsidP="00061CB3">
      <w:pPr>
        <w:spacing w:line="480" w:lineRule="exact"/>
        <w:jc w:val="center"/>
        <w:rPr>
          <w:rFonts w:ascii="微软雅黑" w:eastAsia="微软雅黑" w:hAnsi="微软雅黑"/>
          <w:sz w:val="36"/>
          <w:szCs w:val="36"/>
        </w:rPr>
      </w:pPr>
      <w:r w:rsidRPr="0076198E">
        <w:rPr>
          <w:rFonts w:ascii="微软雅黑" w:eastAsia="微软雅黑" w:hAnsi="微软雅黑" w:hint="eastAsia"/>
          <w:sz w:val="36"/>
          <w:szCs w:val="36"/>
        </w:rPr>
        <w:t>临高武生单采血浆站污水处理设备采购项目</w:t>
      </w:r>
    </w:p>
    <w:p w:rsidR="009C473F" w:rsidRDefault="00EA1F4E" w:rsidP="00061CB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（第二次）</w:t>
      </w:r>
      <w:r w:rsidR="00D90A6E">
        <w:rPr>
          <w:rFonts w:ascii="微软雅黑" w:eastAsia="微软雅黑" w:hAnsi="微软雅黑" w:hint="eastAsia"/>
          <w:sz w:val="36"/>
          <w:szCs w:val="36"/>
        </w:rPr>
        <w:t>招议标公告</w:t>
      </w:r>
    </w:p>
    <w:p w:rsidR="009C473F" w:rsidRDefault="009C473F">
      <w:pPr>
        <w:spacing w:line="480" w:lineRule="exact"/>
        <w:jc w:val="center"/>
        <w:rPr>
          <w:rFonts w:asciiTheme="majorEastAsia" w:eastAsiaTheme="majorEastAsia" w:hAnsiTheme="majorEastAsia"/>
          <w:sz w:val="44"/>
          <w:szCs w:val="44"/>
        </w:rPr>
      </w:pPr>
    </w:p>
    <w:p w:rsidR="009C473F"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76198E" w:rsidRPr="0076198E">
        <w:rPr>
          <w:rFonts w:asciiTheme="minorEastAsia" w:hAnsiTheme="minorEastAsia" w:hint="eastAsia"/>
        </w:rPr>
        <w:t>临高武生单采血浆站污水处理设备采购项目</w:t>
      </w:r>
      <w:r w:rsidR="00EA1F4E" w:rsidRPr="00EA1F4E">
        <w:rPr>
          <w:rFonts w:asciiTheme="minorEastAsia" w:hAnsiTheme="minorEastAsia" w:hint="eastAsia"/>
        </w:rPr>
        <w:t>（第二次）</w:t>
      </w:r>
    </w:p>
    <w:p w:rsidR="009C473F" w:rsidRDefault="00D90A6E">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62BA6" w:rsidRPr="00762BA6">
        <w:rPr>
          <w:rFonts w:asciiTheme="minorEastAsia" w:hAnsiTheme="minorEastAsia" w:hint="eastAsia"/>
        </w:rPr>
        <w:t>北京天坛生物制品股份有限公司下属</w:t>
      </w:r>
      <w:r w:rsidR="0076198E" w:rsidRPr="0076198E">
        <w:rPr>
          <w:rFonts w:asciiTheme="minorEastAsia" w:hAnsiTheme="minorEastAsia" w:hint="eastAsia"/>
        </w:rPr>
        <w:t>临高武生单采血浆有限公司</w:t>
      </w:r>
      <w:r w:rsidR="00596E4C">
        <w:rPr>
          <w:rFonts w:asciiTheme="minorEastAsia" w:hAnsiTheme="minorEastAsia" w:hint="eastAsia"/>
        </w:rPr>
        <w:t>因工作需要，</w:t>
      </w:r>
      <w:r w:rsidR="00762BA6" w:rsidRPr="00762BA6">
        <w:rPr>
          <w:rFonts w:asciiTheme="minorEastAsia" w:hAnsiTheme="minorEastAsia" w:hint="eastAsia"/>
        </w:rPr>
        <w:t>拟</w:t>
      </w:r>
      <w:r w:rsidR="00762BA6">
        <w:rPr>
          <w:rFonts w:asciiTheme="minorEastAsia" w:hAnsiTheme="minorEastAsia" w:hint="eastAsia"/>
        </w:rPr>
        <w:t>采购</w:t>
      </w:r>
      <w:r w:rsidR="0076198E">
        <w:rPr>
          <w:rFonts w:asciiTheme="minorEastAsia" w:hAnsiTheme="minorEastAsia"/>
        </w:rPr>
        <w:t>1</w:t>
      </w:r>
      <w:r w:rsidR="0076198E">
        <w:rPr>
          <w:rFonts w:asciiTheme="minorEastAsia" w:hAnsiTheme="minorEastAsia" w:hint="eastAsia"/>
        </w:rPr>
        <w:t>套污水处理设备</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6110A4">
        <w:rPr>
          <w:rFonts w:asciiTheme="minorEastAsia" w:hAnsiTheme="minorEastAsia"/>
        </w:rPr>
        <w:t>15</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3223E1" w:rsidRPr="0076198E">
        <w:rPr>
          <w:rFonts w:asciiTheme="minorEastAsia" w:hAnsiTheme="minorEastAsia" w:hint="eastAsia"/>
        </w:rPr>
        <w:t>临高武生单采血浆有限公司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w:t>
      </w:r>
      <w:r w:rsidRPr="000F58A9">
        <w:rPr>
          <w:rFonts w:asciiTheme="minorEastAsia" w:hAnsiTheme="minorEastAsia"/>
        </w:rPr>
        <w:t>0</w:t>
      </w:r>
      <w:r w:rsidRPr="000F58A9">
        <w:rPr>
          <w:rFonts w:asciiTheme="minorEastAsia" w:hAnsiTheme="minorEastAsia" w:hint="eastAsia"/>
        </w:rPr>
        <w:t>20年</w:t>
      </w:r>
      <w:r w:rsidR="000F58A9" w:rsidRPr="000F58A9">
        <w:rPr>
          <w:rFonts w:asciiTheme="minorEastAsia" w:hAnsiTheme="minorEastAsia"/>
        </w:rPr>
        <w:t>5</w:t>
      </w:r>
      <w:r w:rsidRPr="000F58A9">
        <w:rPr>
          <w:rFonts w:asciiTheme="minorEastAsia" w:hAnsiTheme="minorEastAsia" w:hint="eastAsia"/>
        </w:rPr>
        <w:t>月</w:t>
      </w:r>
      <w:r w:rsidR="00EA1F4E">
        <w:rPr>
          <w:rFonts w:asciiTheme="minorEastAsia" w:hAnsiTheme="minorEastAsia"/>
        </w:rPr>
        <w:t>17</w:t>
      </w:r>
      <w:bookmarkStart w:id="0" w:name="_GoBack"/>
      <w:bookmarkEnd w:id="0"/>
      <w:r w:rsidRPr="000F58A9">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件规定密封后快递</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穆先生，028-88613373；刘女士，028-88613378</w:t>
      </w:r>
    </w:p>
    <w:p w:rsidR="009C473F" w:rsidRDefault="00D90A6E">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9C473F" w:rsidRDefault="009C473F">
      <w:pPr>
        <w:spacing w:before="240" w:line="480" w:lineRule="exact"/>
        <w:rPr>
          <w:rFonts w:asciiTheme="minorEastAsia" w:hAnsiTheme="minorEastAsia"/>
        </w:rPr>
      </w:pPr>
    </w:p>
    <w:p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B8A" w:rsidRDefault="00A14B8A">
      <w:r>
        <w:separator/>
      </w:r>
    </w:p>
  </w:endnote>
  <w:endnote w:type="continuationSeparator" w:id="0">
    <w:p w:rsidR="00A14B8A" w:rsidRDefault="00A1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B8A" w:rsidRDefault="00A14B8A">
      <w:r>
        <w:separator/>
      </w:r>
    </w:p>
  </w:footnote>
  <w:footnote w:type="continuationSeparator" w:id="0">
    <w:p w:rsidR="00A14B8A" w:rsidRDefault="00A1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0BA5"/>
    <w:rsid w:val="000241D8"/>
    <w:rsid w:val="000266FE"/>
    <w:rsid w:val="00036CD7"/>
    <w:rsid w:val="0005537B"/>
    <w:rsid w:val="00061CB3"/>
    <w:rsid w:val="000903F8"/>
    <w:rsid w:val="000A71CF"/>
    <w:rsid w:val="000B67A8"/>
    <w:rsid w:val="000B6D00"/>
    <w:rsid w:val="000D06C7"/>
    <w:rsid w:val="000E7745"/>
    <w:rsid w:val="000F58A9"/>
    <w:rsid w:val="0010105D"/>
    <w:rsid w:val="0010343C"/>
    <w:rsid w:val="00106C36"/>
    <w:rsid w:val="00124356"/>
    <w:rsid w:val="00133EAA"/>
    <w:rsid w:val="00156377"/>
    <w:rsid w:val="00163954"/>
    <w:rsid w:val="00173839"/>
    <w:rsid w:val="00183164"/>
    <w:rsid w:val="001969CC"/>
    <w:rsid w:val="001A2B73"/>
    <w:rsid w:val="001A3478"/>
    <w:rsid w:val="001A45AA"/>
    <w:rsid w:val="001B5C2B"/>
    <w:rsid w:val="001C1D62"/>
    <w:rsid w:val="001C75E7"/>
    <w:rsid w:val="001D2B0D"/>
    <w:rsid w:val="001F0EC8"/>
    <w:rsid w:val="00215948"/>
    <w:rsid w:val="00275ADE"/>
    <w:rsid w:val="00276FF4"/>
    <w:rsid w:val="00287AEB"/>
    <w:rsid w:val="002A3462"/>
    <w:rsid w:val="002A698F"/>
    <w:rsid w:val="002C05AE"/>
    <w:rsid w:val="002E6B65"/>
    <w:rsid w:val="002F7ACD"/>
    <w:rsid w:val="00317BC5"/>
    <w:rsid w:val="003223E1"/>
    <w:rsid w:val="0032595F"/>
    <w:rsid w:val="0033498B"/>
    <w:rsid w:val="00355548"/>
    <w:rsid w:val="0035583C"/>
    <w:rsid w:val="00357FAC"/>
    <w:rsid w:val="0036727B"/>
    <w:rsid w:val="0036778F"/>
    <w:rsid w:val="003677DE"/>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96E4C"/>
    <w:rsid w:val="005C1FEC"/>
    <w:rsid w:val="005C79C6"/>
    <w:rsid w:val="005D16C4"/>
    <w:rsid w:val="005D1F5B"/>
    <w:rsid w:val="005D238E"/>
    <w:rsid w:val="005D6752"/>
    <w:rsid w:val="005F4869"/>
    <w:rsid w:val="0060723C"/>
    <w:rsid w:val="006110A4"/>
    <w:rsid w:val="00612497"/>
    <w:rsid w:val="0061303C"/>
    <w:rsid w:val="00627257"/>
    <w:rsid w:val="0063050B"/>
    <w:rsid w:val="00630735"/>
    <w:rsid w:val="006471B7"/>
    <w:rsid w:val="00650E71"/>
    <w:rsid w:val="00680BBC"/>
    <w:rsid w:val="00683992"/>
    <w:rsid w:val="00683DA7"/>
    <w:rsid w:val="00684969"/>
    <w:rsid w:val="00685527"/>
    <w:rsid w:val="006A5BDE"/>
    <w:rsid w:val="006C0232"/>
    <w:rsid w:val="006D2A90"/>
    <w:rsid w:val="006E51CD"/>
    <w:rsid w:val="00704021"/>
    <w:rsid w:val="00707B9D"/>
    <w:rsid w:val="00711879"/>
    <w:rsid w:val="00717F5E"/>
    <w:rsid w:val="00750104"/>
    <w:rsid w:val="00754F27"/>
    <w:rsid w:val="0076198E"/>
    <w:rsid w:val="00762BA6"/>
    <w:rsid w:val="00764282"/>
    <w:rsid w:val="007805D7"/>
    <w:rsid w:val="0078667E"/>
    <w:rsid w:val="00790DC1"/>
    <w:rsid w:val="00793F7C"/>
    <w:rsid w:val="007A50EA"/>
    <w:rsid w:val="007A7BE3"/>
    <w:rsid w:val="00800C87"/>
    <w:rsid w:val="0082237A"/>
    <w:rsid w:val="00871886"/>
    <w:rsid w:val="008A25FC"/>
    <w:rsid w:val="008B0615"/>
    <w:rsid w:val="008D1CD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E5F28"/>
    <w:rsid w:val="009F3F87"/>
    <w:rsid w:val="009F6AB7"/>
    <w:rsid w:val="00A0490E"/>
    <w:rsid w:val="00A13CB8"/>
    <w:rsid w:val="00A14B8A"/>
    <w:rsid w:val="00A14C83"/>
    <w:rsid w:val="00A15335"/>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42703"/>
    <w:rsid w:val="00D4545D"/>
    <w:rsid w:val="00D4683E"/>
    <w:rsid w:val="00D50492"/>
    <w:rsid w:val="00D60EC4"/>
    <w:rsid w:val="00D66619"/>
    <w:rsid w:val="00D6799D"/>
    <w:rsid w:val="00D827EB"/>
    <w:rsid w:val="00D87650"/>
    <w:rsid w:val="00D90A6E"/>
    <w:rsid w:val="00DB6738"/>
    <w:rsid w:val="00DD477B"/>
    <w:rsid w:val="00DE3A51"/>
    <w:rsid w:val="00E013BB"/>
    <w:rsid w:val="00E0719A"/>
    <w:rsid w:val="00E10EEE"/>
    <w:rsid w:val="00E41CEA"/>
    <w:rsid w:val="00E6267C"/>
    <w:rsid w:val="00E672AC"/>
    <w:rsid w:val="00E81B69"/>
    <w:rsid w:val="00E8595B"/>
    <w:rsid w:val="00EA1F4E"/>
    <w:rsid w:val="00EB3FD5"/>
    <w:rsid w:val="00ED0FFF"/>
    <w:rsid w:val="00EE2BFA"/>
    <w:rsid w:val="00EF2A73"/>
    <w:rsid w:val="00F0476D"/>
    <w:rsid w:val="00F27F98"/>
    <w:rsid w:val="00F32DA6"/>
    <w:rsid w:val="00F759D6"/>
    <w:rsid w:val="00F80C04"/>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04CE"/>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cp:revision>
  <cp:lastPrinted>2016-11-23T07:02:00Z</cp:lastPrinted>
  <dcterms:created xsi:type="dcterms:W3CDTF">2020-05-09T00:37:00Z</dcterms:created>
  <dcterms:modified xsi:type="dcterms:W3CDTF">2020-05-09T00:40:00Z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